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1D34" w:rsidRDefault="00825DFB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u w:val="single"/>
        </w:rPr>
        <w:t>Initial Senior Checklist</w:t>
      </w:r>
    </w:p>
    <w:p w14:paraId="00000002" w14:textId="77777777" w:rsidR="00F51D34" w:rsidRDefault="00F51D34">
      <w:pPr>
        <w:jc w:val="center"/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00000003" w14:textId="77777777" w:rsidR="00F51D34" w:rsidRDefault="00825DFB">
      <w:pPr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You’re a Senior! Now what?!</w:t>
      </w:r>
      <w:r>
        <w:rPr>
          <w:rFonts w:ascii="Cambria" w:eastAsia="Cambria" w:hAnsi="Cambria" w:cs="Cambria"/>
          <w:b/>
          <w:i/>
          <w:sz w:val="28"/>
          <w:szCs w:val="28"/>
        </w:rPr>
        <w:br/>
      </w:r>
    </w:p>
    <w:p w14:paraId="00000004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Complete the Transcript Release Form on the Genesis Portal</w:t>
      </w:r>
    </w:p>
    <w:p w14:paraId="00000005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Register and take the SATs or ACTs </w:t>
      </w:r>
    </w:p>
    <w:p w14:paraId="00000006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Register for the NCAA Eligibility Center (if applicable - DI &amp; DII)</w:t>
      </w:r>
    </w:p>
    <w:p w14:paraId="00000007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Request your letters of recommendation - “in person” </w:t>
      </w:r>
      <w:r>
        <w:rPr>
          <w:rFonts w:ascii="Cambria" w:eastAsia="Cambria" w:hAnsi="Cambria" w:cs="Cambria"/>
          <w:i/>
          <w:sz w:val="28"/>
          <w:szCs w:val="28"/>
        </w:rPr>
        <w:t>AND</w:t>
      </w:r>
      <w:r>
        <w:rPr>
          <w:rFonts w:ascii="Cambria" w:eastAsia="Cambria" w:hAnsi="Cambria" w:cs="Cambria"/>
          <w:sz w:val="28"/>
          <w:szCs w:val="28"/>
        </w:rPr>
        <w:t xml:space="preserve"> on Naviance</w:t>
      </w:r>
    </w:p>
    <w:p w14:paraId="00000008" w14:textId="77777777" w:rsidR="00F51D34" w:rsidRDefault="00825DFB">
      <w:pPr>
        <w:spacing w:line="360" w:lineRule="auto"/>
        <w:ind w:left="720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*Remember: Rutgers does not accept letters of recommendation*</w:t>
      </w:r>
    </w:p>
    <w:p w14:paraId="00000009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Update your Resume on Naviance</w:t>
      </w:r>
    </w:p>
    <w:p w14:paraId="0000000A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Finish college/tech school/military/etc. visits</w:t>
      </w:r>
    </w:p>
    <w:p w14:paraId="0000000B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Attend Virtual College Fairs (check Google Cla</w:t>
      </w:r>
      <w:r>
        <w:rPr>
          <w:rFonts w:ascii="Cambria" w:eastAsia="Cambria" w:hAnsi="Cambria" w:cs="Cambria"/>
          <w:sz w:val="28"/>
          <w:szCs w:val="28"/>
        </w:rPr>
        <w:t>ssroom for websites)</w:t>
      </w:r>
    </w:p>
    <w:p w14:paraId="0000000C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Finalize your college list or research other after high school plan</w:t>
      </w:r>
    </w:p>
    <w:p w14:paraId="0000000D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Check your deadlines and prioritize</w:t>
      </w:r>
    </w:p>
    <w:p w14:paraId="0000000E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Send your SAT or ACT scores to your colleges</w:t>
      </w:r>
    </w:p>
    <w:p w14:paraId="0000000F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Begin your applications - create Common App or Coalition App (if applicable)</w:t>
      </w:r>
    </w:p>
    <w:p w14:paraId="00000010" w14:textId="77777777" w:rsidR="00F51D34" w:rsidRDefault="00825DFB">
      <w:pPr>
        <w:spacing w:line="36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*Remember</w:t>
      </w:r>
      <w:r>
        <w:rPr>
          <w:rFonts w:ascii="Cambria" w:eastAsia="Cambria" w:hAnsi="Cambria" w:cs="Cambria"/>
          <w:i/>
          <w:sz w:val="28"/>
          <w:szCs w:val="28"/>
        </w:rPr>
        <w:t>: Rutgers deadline for the application &amp; the SRAR is December 1st*</w:t>
      </w:r>
    </w:p>
    <w:p w14:paraId="00000011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Complete FERPA Waiver and Common </w:t>
      </w:r>
      <w:proofErr w:type="spellStart"/>
      <w:r>
        <w:rPr>
          <w:rFonts w:ascii="Cambria" w:eastAsia="Cambria" w:hAnsi="Cambria" w:cs="Cambria"/>
          <w:sz w:val="28"/>
          <w:szCs w:val="28"/>
        </w:rPr>
        <w:t>App+Naviance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Matching</w:t>
      </w:r>
    </w:p>
    <w:p w14:paraId="00000012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Virtual Financial Aid night (parents) on </w:t>
      </w:r>
      <w:r>
        <w:rPr>
          <w:rFonts w:ascii="Cambria" w:eastAsia="Cambria" w:hAnsi="Cambria" w:cs="Cambria"/>
          <w:b/>
          <w:sz w:val="28"/>
          <w:szCs w:val="28"/>
        </w:rPr>
        <w:t>Thursday, Oct 22, 2020 @ 6pm</w:t>
      </w:r>
    </w:p>
    <w:p w14:paraId="00000013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Begin FAFSA </w:t>
      </w:r>
      <w:r>
        <w:rPr>
          <w:rFonts w:ascii="Cambria" w:eastAsia="Cambria" w:hAnsi="Cambria" w:cs="Cambria"/>
          <w:b/>
          <w:sz w:val="28"/>
          <w:szCs w:val="28"/>
        </w:rPr>
        <w:t>(Opens October 1, 2020)</w:t>
      </w:r>
      <w:r>
        <w:rPr>
          <w:rFonts w:ascii="Cambria" w:eastAsia="Cambria" w:hAnsi="Cambria" w:cs="Cambria"/>
          <w:sz w:val="28"/>
          <w:szCs w:val="28"/>
        </w:rPr>
        <w:t xml:space="preserve"> &amp; CSS Profile (if applicable) </w:t>
      </w:r>
    </w:p>
    <w:p w14:paraId="00000014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Begin researching and applying to scholarships</w:t>
      </w:r>
    </w:p>
    <w:p w14:paraId="00000015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Submit any applications or documents due</w:t>
      </w:r>
    </w:p>
    <w:p w14:paraId="00000016" w14:textId="77777777" w:rsidR="00F51D34" w:rsidRDefault="00825DFB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REQUEST IN NAVIANCE FOR YOUR COUNSELOR TO SUBMIT MATERIALS!</w:t>
      </w:r>
    </w:p>
    <w:p w14:paraId="00000017" w14:textId="77777777" w:rsidR="00F51D34" w:rsidRDefault="00F51D34">
      <w:pPr>
        <w:spacing w:line="360" w:lineRule="auto"/>
        <w:rPr>
          <w:rFonts w:ascii="Cambria" w:eastAsia="Cambria" w:hAnsi="Cambria" w:cs="Cambria"/>
          <w:b/>
          <w:sz w:val="28"/>
          <w:szCs w:val="28"/>
        </w:rPr>
      </w:pPr>
    </w:p>
    <w:p w14:paraId="00000018" w14:textId="77777777" w:rsidR="00F51D34" w:rsidRDefault="00825DFB">
      <w:pPr>
        <w:spacing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Please refer to the Senior Naviance Presentation, Google Classroom, the Cou</w:t>
      </w:r>
      <w:r>
        <w:rPr>
          <w:rFonts w:ascii="Cambria" w:eastAsia="Cambria" w:hAnsi="Cambria" w:cs="Cambria"/>
          <w:b/>
          <w:i/>
          <w:sz w:val="24"/>
          <w:szCs w:val="24"/>
        </w:rPr>
        <w:t>nseling Services page on the school website, or your counselor for more details.</w:t>
      </w:r>
    </w:p>
    <w:sectPr w:rsidR="00F51D34">
      <w:pgSz w:w="12240" w:h="15840"/>
      <w:pgMar w:top="1440" w:right="1170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594E"/>
    <w:multiLevelType w:val="multilevel"/>
    <w:tmpl w:val="9C7A75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34"/>
    <w:rsid w:val="00825DFB"/>
    <w:rsid w:val="00F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10E4B-3193-4F03-AAEC-47448FC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Taylor</dc:creator>
  <cp:lastModifiedBy>Tracey Taylor</cp:lastModifiedBy>
  <cp:revision>2</cp:revision>
  <dcterms:created xsi:type="dcterms:W3CDTF">2021-01-27T14:42:00Z</dcterms:created>
  <dcterms:modified xsi:type="dcterms:W3CDTF">2021-01-27T14:42:00Z</dcterms:modified>
</cp:coreProperties>
</file>