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3B" w:rsidRPr="00D22F3B" w:rsidRDefault="00D22F3B" w:rsidP="00D22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3B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Car rider </w:t>
      </w:r>
      <w:r w:rsidRPr="00D22F3B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</w:rPr>
        <w:t>pick-up</w:t>
      </w:r>
      <w:r w:rsidRPr="00D22F3B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procedure for drivers</w:t>
      </w:r>
    </w:p>
    <w:p w:rsidR="00D22F3B" w:rsidRPr="00D22F3B" w:rsidRDefault="00D22F3B" w:rsidP="00D2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F3B" w:rsidRPr="00D22F3B" w:rsidRDefault="00D22F3B" w:rsidP="00D2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F3B">
        <w:rPr>
          <w:rFonts w:ascii="Arial" w:eastAsia="Times New Roman" w:hAnsi="Arial" w:cs="Arial"/>
          <w:color w:val="000000"/>
        </w:rPr>
        <w:t>All students who are car riders will be released from door 4.  Please don’t pick up your child from the office unless it is a special circumstance.  Please contact the school before 3:30 to let the secretaries know the special circumstance.</w:t>
      </w:r>
    </w:p>
    <w:p w:rsidR="00D22F3B" w:rsidRPr="00D22F3B" w:rsidRDefault="00D22F3B" w:rsidP="00D2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Enter the lot from the north parking lot entrance. </w:t>
      </w:r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On the west side of the lot, parallel to Sheek Rd., please form a double line on the perimeter of the parking lot</w:t>
      </w:r>
      <w:r>
        <w:rPr>
          <w:rFonts w:ascii="Arial" w:eastAsia="Times New Roman" w:hAnsi="Arial" w:cs="Arial"/>
          <w:color w:val="000000"/>
        </w:rPr>
        <w:t>.</w:t>
      </w:r>
      <w:bookmarkStart w:id="0" w:name="_GoBack"/>
      <w:bookmarkEnd w:id="0"/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When you turn east towards the building, please alternate back into a single line.</w:t>
      </w:r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When the line reaches the primary playground, please enter the playground and line up around the perimeter. </w:t>
      </w:r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Once the lot is full, no additional cars will turn in to the lot due to cars exiting.  (It will be too tight for a car to enter while another is exiting.)</w:t>
      </w:r>
    </w:p>
    <w:p w:rsidR="00D22F3B" w:rsidRPr="00D22F3B" w:rsidRDefault="00D22F3B" w:rsidP="00D22F3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22F3B">
        <w:rPr>
          <w:rFonts w:ascii="Arial" w:eastAsia="Times New Roman" w:hAnsi="Arial" w:cs="Arial"/>
          <w:color w:val="000000"/>
        </w:rPr>
        <w:t>When cars are lining up on the west side of the parking lot, please form a double line. </w:t>
      </w:r>
    </w:p>
    <w:p w:rsidR="00D22F3B" w:rsidRPr="00D22F3B" w:rsidRDefault="00D22F3B" w:rsidP="00D2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F3B" w:rsidRPr="00D22F3B" w:rsidRDefault="00D22F3B" w:rsidP="00D2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F3B">
        <w:rPr>
          <w:rFonts w:ascii="Arial" w:eastAsia="Times New Roman" w:hAnsi="Arial" w:cs="Arial"/>
          <w:color w:val="000000"/>
        </w:rPr>
        <w:t xml:space="preserve">This procedure helps tremendously with keeping the traffic moving on Sheek Road. It also seems to make it safer for cars turning out of the lot. </w:t>
      </w:r>
    </w:p>
    <w:p w:rsidR="00F94656" w:rsidRDefault="00D22F3B"/>
    <w:sectPr w:rsidR="00F9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3475"/>
    <w:multiLevelType w:val="multilevel"/>
    <w:tmpl w:val="38C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3B"/>
    <w:rsid w:val="00337865"/>
    <w:rsid w:val="0060385A"/>
    <w:rsid w:val="00D2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0F2-2DBD-4571-8CDB-30C9033F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Lake</dc:creator>
  <cp:keywords/>
  <dc:description/>
  <cp:lastModifiedBy>Trina Lake</cp:lastModifiedBy>
  <cp:revision>1</cp:revision>
  <dcterms:created xsi:type="dcterms:W3CDTF">2019-07-30T00:23:00Z</dcterms:created>
  <dcterms:modified xsi:type="dcterms:W3CDTF">2019-07-30T00:24:00Z</dcterms:modified>
</cp:coreProperties>
</file>