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E13E9" w14:textId="1D77F511" w:rsidR="006D14EF" w:rsidRPr="006D14EF" w:rsidRDefault="006D14EF" w:rsidP="006D14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D1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Job Title:</w:t>
      </w:r>
      <w:r w:rsidRPr="006D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A51D7">
        <w:rPr>
          <w:rFonts w:ascii="Times New Roman" w:eastAsia="Times New Roman" w:hAnsi="Times New Roman" w:cs="Times New Roman"/>
          <w:color w:val="000000"/>
          <w:sz w:val="24"/>
          <w:szCs w:val="24"/>
        </w:rPr>
        <w:t>General Elementary Teacher</w:t>
      </w:r>
    </w:p>
    <w:p w14:paraId="1CEE7C5B" w14:textId="3A29719F" w:rsidR="006D14EF" w:rsidRPr="006D14EF" w:rsidRDefault="006D14EF" w:rsidP="006D14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Type:</w:t>
      </w:r>
      <w:r w:rsidRPr="006D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14EF">
        <w:rPr>
          <w:rFonts w:ascii="Times New Roman" w:eastAsia="Times New Roman" w:hAnsi="Times New Roman" w:cs="Times New Roman"/>
          <w:color w:val="000000"/>
          <w:sz w:val="24"/>
          <w:szCs w:val="24"/>
        </w:rPr>
        <w:t>Certified</w:t>
      </w:r>
    </w:p>
    <w:p w14:paraId="04257712" w14:textId="62F8A65E" w:rsidR="006D14EF" w:rsidRPr="006D14EF" w:rsidRDefault="006D14EF" w:rsidP="006D14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 Available:</w:t>
      </w:r>
      <w:r w:rsidRPr="006D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14EF">
        <w:rPr>
          <w:rFonts w:ascii="Times New Roman" w:eastAsia="Times New Roman" w:hAnsi="Times New Roman" w:cs="Times New Roman"/>
          <w:color w:val="000000"/>
          <w:sz w:val="24"/>
          <w:szCs w:val="24"/>
        </w:rPr>
        <w:t>2022-2023 School Year</w:t>
      </w:r>
    </w:p>
    <w:p w14:paraId="2002BDEB" w14:textId="77777777" w:rsidR="00DE6F8F" w:rsidRDefault="00DE6F8F" w:rsidP="006D14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C559E65" w14:textId="60A7CA24" w:rsidR="006D14EF" w:rsidRPr="006D14EF" w:rsidRDefault="006D14EF" w:rsidP="006D1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Qualifications:</w:t>
      </w:r>
    </w:p>
    <w:p w14:paraId="6BAA4CA6" w14:textId="40F4508A" w:rsidR="006D14EF" w:rsidRPr="006D14EF" w:rsidRDefault="00C82B3E" w:rsidP="00C82B3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Appropriate teaching </w:t>
      </w:r>
      <w:r w:rsidR="00465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license </w:t>
      </w:r>
      <w:r w:rsidR="00465101" w:rsidRPr="00465101">
        <w:rPr>
          <w:rFonts w:ascii="Times New Roman" w:eastAsia="Times New Roman" w:hAnsi="Times New Roman" w:cs="Times New Roman"/>
          <w:color w:val="000000"/>
          <w:sz w:val="24"/>
          <w:szCs w:val="24"/>
        </w:rPr>
        <w:t>in General Elementary (K-6)</w:t>
      </w:r>
    </w:p>
    <w:p w14:paraId="0C8189BC" w14:textId="313D91CE" w:rsidR="006D14EF" w:rsidRPr="003D7D9C" w:rsidRDefault="006D14EF" w:rsidP="003D7D9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14EF">
        <w:rPr>
          <w:rFonts w:ascii="Times New Roman" w:eastAsia="Times New Roman" w:hAnsi="Times New Roman" w:cs="Times New Roman"/>
          <w:color w:val="000000"/>
          <w:sz w:val="24"/>
          <w:szCs w:val="24"/>
        </w:rPr>
        <w:t>Pass the required Expanded Criminal History Check and Expanded CPS Check</w:t>
      </w:r>
    </w:p>
    <w:p w14:paraId="608DACDD" w14:textId="77777777" w:rsidR="006D14EF" w:rsidRPr="006D14EF" w:rsidRDefault="006D14EF" w:rsidP="006D1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AA41B7" w14:textId="77777777" w:rsidR="00DE6F8F" w:rsidRDefault="00DE6F8F" w:rsidP="006D14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62D83A3" w14:textId="6ED63488" w:rsidR="006D14EF" w:rsidRPr="006D14EF" w:rsidRDefault="006D14EF" w:rsidP="006D1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Duties &amp; Responsibilities:</w:t>
      </w:r>
      <w:r w:rsidRPr="006D14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C72386C" w14:textId="3EBB6607" w:rsidR="000050C2" w:rsidRPr="000050C2" w:rsidRDefault="000050C2" w:rsidP="0046510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Teaching position could include any elementary grade level (K-6).</w:t>
      </w:r>
    </w:p>
    <w:p w14:paraId="48DE5A33" w14:textId="77777777" w:rsidR="006D14EF" w:rsidRPr="006D14EF" w:rsidRDefault="006D14EF" w:rsidP="006D14E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14EF">
        <w:rPr>
          <w:rFonts w:ascii="Times New Roman" w:eastAsia="Times New Roman" w:hAnsi="Times New Roman" w:cs="Times New Roman"/>
          <w:color w:val="000000"/>
          <w:sz w:val="24"/>
          <w:szCs w:val="24"/>
        </w:rPr>
        <w:t>Creates a classroom environment that is conducive to learning and appropriate to the maturity and interests of the students.</w:t>
      </w:r>
    </w:p>
    <w:p w14:paraId="15372235" w14:textId="77777777" w:rsidR="006D14EF" w:rsidRPr="006D14EF" w:rsidRDefault="006D14EF" w:rsidP="006D14EF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4EF">
        <w:rPr>
          <w:rFonts w:ascii="Times New Roman" w:eastAsia="Times New Roman" w:hAnsi="Times New Roman" w:cs="Times New Roman"/>
          <w:color w:val="000000"/>
          <w:sz w:val="24"/>
          <w:szCs w:val="24"/>
        </w:rPr>
        <w:t>Strives to create and maintain a safe and secure learning environment.</w:t>
      </w:r>
    </w:p>
    <w:p w14:paraId="7F281042" w14:textId="0D9B7D8E" w:rsidR="006D14EF" w:rsidRPr="006D14EF" w:rsidRDefault="006D14EF" w:rsidP="006D14E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Guides the learning process toward the achievement of curriculum goals and—in harmony with the goals—establishes clear objectives for all lessons, units, </w:t>
      </w:r>
      <w:r w:rsidR="009364B6" w:rsidRPr="006D14EF">
        <w:rPr>
          <w:rFonts w:ascii="Times New Roman" w:eastAsia="Times New Roman" w:hAnsi="Times New Roman" w:cs="Times New Roman"/>
          <w:color w:val="000000"/>
          <w:sz w:val="24"/>
          <w:szCs w:val="24"/>
        </w:rPr>
        <w:t>projects,</w:t>
      </w:r>
      <w:r w:rsidRPr="006D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ability to communicate these objectives to students.</w:t>
      </w:r>
    </w:p>
    <w:p w14:paraId="3F04BF58" w14:textId="502E3721" w:rsidR="006D14EF" w:rsidRPr="006D14EF" w:rsidRDefault="006D14EF" w:rsidP="006D14E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14EF">
        <w:rPr>
          <w:rFonts w:ascii="Times New Roman" w:eastAsia="Times New Roman" w:hAnsi="Times New Roman" w:cs="Times New Roman"/>
          <w:color w:val="000000"/>
          <w:sz w:val="24"/>
          <w:szCs w:val="24"/>
        </w:rPr>
        <w:t>Employs a variety of instructional techniques and instructional media, consistent with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Pr="006D14EF">
        <w:rPr>
          <w:rFonts w:ascii="Times New Roman" w:eastAsia="Times New Roman" w:hAnsi="Times New Roman" w:cs="Times New Roman"/>
          <w:color w:val="000000"/>
          <w:sz w:val="24"/>
          <w:szCs w:val="24"/>
        </w:rPr>
        <w:t>needs and capabilities of the individuals or student groups involved.</w:t>
      </w:r>
    </w:p>
    <w:p w14:paraId="342D671D" w14:textId="20D1F4FC" w:rsidR="006D14EF" w:rsidRPr="006D14EF" w:rsidRDefault="006D14EF" w:rsidP="006D14E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14EF">
        <w:rPr>
          <w:rFonts w:ascii="Times New Roman" w:eastAsia="Times New Roman" w:hAnsi="Times New Roman" w:cs="Times New Roman"/>
          <w:color w:val="000000"/>
          <w:sz w:val="24"/>
          <w:szCs w:val="24"/>
        </w:rPr>
        <w:t>Maintains accurate, complete, and correct records as required by law, district policy, and administrative regulation.</w:t>
      </w:r>
    </w:p>
    <w:p w14:paraId="4CD99CB3" w14:textId="77777777" w:rsidR="006D14EF" w:rsidRPr="006D14EF" w:rsidRDefault="006D14EF" w:rsidP="006D14E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14EF">
        <w:rPr>
          <w:rFonts w:ascii="Times New Roman" w:eastAsia="Times New Roman" w:hAnsi="Times New Roman" w:cs="Times New Roman"/>
          <w:color w:val="000000"/>
          <w:sz w:val="24"/>
          <w:szCs w:val="24"/>
        </w:rPr>
        <w:t>Provide timely communication with students and parents regarding student progress.</w:t>
      </w:r>
    </w:p>
    <w:p w14:paraId="535D5EB6" w14:textId="77777777" w:rsidR="006D14EF" w:rsidRPr="006D14EF" w:rsidRDefault="006D14EF" w:rsidP="006D14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07443C" w14:textId="77777777" w:rsidR="006D14EF" w:rsidRPr="006D14EF" w:rsidRDefault="006D14EF" w:rsidP="006D14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Salary/Benefits:</w:t>
      </w:r>
      <w:r w:rsidRPr="006D14EF">
        <w:rPr>
          <w:rFonts w:ascii="Times New Roman" w:eastAsia="Times New Roman" w:hAnsi="Times New Roman" w:cs="Times New Roman"/>
          <w:color w:val="000000"/>
          <w:sz w:val="24"/>
          <w:szCs w:val="24"/>
        </w:rPr>
        <w:t>  Per Master Contract</w:t>
      </w:r>
    </w:p>
    <w:p w14:paraId="71D17CA6" w14:textId="77777777" w:rsidR="006D14EF" w:rsidRPr="006D14EF" w:rsidRDefault="006D14EF" w:rsidP="006D1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A7D7C1" w14:textId="77777777" w:rsidR="006D14EF" w:rsidRPr="006D14EF" w:rsidRDefault="006D14EF" w:rsidP="006D1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Application Instructions:</w:t>
      </w:r>
    </w:p>
    <w:p w14:paraId="1E0CCCE0" w14:textId="77777777" w:rsidR="006D14EF" w:rsidRPr="006D14EF" w:rsidRDefault="006D14EF" w:rsidP="006D14EF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14EF">
        <w:rPr>
          <w:rFonts w:ascii="Times New Roman" w:eastAsia="Times New Roman" w:hAnsi="Times New Roman" w:cs="Times New Roman"/>
          <w:color w:val="000000"/>
          <w:sz w:val="24"/>
          <w:szCs w:val="24"/>
        </w:rPr>
        <w:t>Certified Staff Application (</w:t>
      </w:r>
      <w:hyperlink r:id="rId7" w:history="1">
        <w:r w:rsidRPr="006D14E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www.brv.k12.in.us</w:t>
        </w:r>
      </w:hyperlink>
      <w:r w:rsidRPr="006D14E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C1C64F8" w14:textId="77777777" w:rsidR="006D14EF" w:rsidRPr="006D14EF" w:rsidRDefault="006D14EF" w:rsidP="006D14EF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14EF">
        <w:rPr>
          <w:rFonts w:ascii="Times New Roman" w:eastAsia="Times New Roman" w:hAnsi="Times New Roman" w:cs="Times New Roman"/>
          <w:color w:val="000000"/>
          <w:sz w:val="24"/>
          <w:szCs w:val="24"/>
        </w:rPr>
        <w:t>Letter of Interest</w:t>
      </w:r>
    </w:p>
    <w:p w14:paraId="185A75C2" w14:textId="77777777" w:rsidR="006D14EF" w:rsidRPr="006D14EF" w:rsidRDefault="006D14EF" w:rsidP="006D14EF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14EF">
        <w:rPr>
          <w:rFonts w:ascii="Times New Roman" w:eastAsia="Times New Roman" w:hAnsi="Times New Roman" w:cs="Times New Roman"/>
          <w:color w:val="000000"/>
          <w:sz w:val="24"/>
          <w:szCs w:val="24"/>
        </w:rPr>
        <w:t>Current resume</w:t>
      </w:r>
    </w:p>
    <w:p w14:paraId="61644A19" w14:textId="77777777" w:rsidR="006D14EF" w:rsidRPr="006D14EF" w:rsidRDefault="006D14EF" w:rsidP="006D14EF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14EF">
        <w:rPr>
          <w:rFonts w:ascii="Times New Roman" w:eastAsia="Times New Roman" w:hAnsi="Times New Roman" w:cs="Times New Roman"/>
          <w:color w:val="000000"/>
          <w:sz w:val="24"/>
          <w:szCs w:val="24"/>
        </w:rPr>
        <w:t>Three letters of reference</w:t>
      </w:r>
    </w:p>
    <w:p w14:paraId="5F7B8AE1" w14:textId="519A4ED2" w:rsidR="006D14EF" w:rsidRPr="006D14EF" w:rsidRDefault="006D14EF" w:rsidP="006D14EF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14EF">
        <w:rPr>
          <w:rFonts w:ascii="Times New Roman" w:eastAsia="Times New Roman" w:hAnsi="Times New Roman" w:cs="Times New Roman"/>
          <w:color w:val="000000"/>
          <w:sz w:val="24"/>
          <w:szCs w:val="24"/>
        </w:rPr>
        <w:t>Copy of valid teaching license</w:t>
      </w:r>
      <w:r w:rsidR="009364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(if </w:t>
      </w:r>
      <w:proofErr w:type="spellStart"/>
      <w:r w:rsidR="009364B6">
        <w:rPr>
          <w:rFonts w:ascii="Times New Roman" w:eastAsia="Times New Roman" w:hAnsi="Times New Roman" w:cs="Times New Roman"/>
          <w:color w:val="000000"/>
          <w:sz w:val="24"/>
          <w:szCs w:val="24"/>
        </w:rPr>
        <w:t>credentialled</w:t>
      </w:r>
      <w:proofErr w:type="spellEnd"/>
      <w:r w:rsidR="009364B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9AC07EA" w14:textId="77777777" w:rsidR="00F11949" w:rsidRDefault="00F11949" w:rsidP="00F1194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all documents to BRVApplications@brv.k12.in.us</w:t>
      </w:r>
    </w:p>
    <w:p w14:paraId="67B865BC" w14:textId="509D4D02" w:rsidR="00F11949" w:rsidRDefault="00F11949" w:rsidP="00F1194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</w:t>
      </w:r>
      <w:r w:rsidR="00DE0ABC">
        <w:rPr>
          <w:rFonts w:ascii="Times New Roman" w:hAnsi="Times New Roman" w:cs="Times New Roman"/>
          <w:sz w:val="24"/>
          <w:szCs w:val="24"/>
        </w:rPr>
        <w:t xml:space="preserve">ications accepted until </w:t>
      </w:r>
      <w:r w:rsidR="00EA51D7">
        <w:rPr>
          <w:rFonts w:ascii="Times New Roman" w:hAnsi="Times New Roman" w:cs="Times New Roman"/>
          <w:sz w:val="24"/>
          <w:szCs w:val="24"/>
        </w:rPr>
        <w:t>filled</w:t>
      </w:r>
    </w:p>
    <w:p w14:paraId="6E4CBDED" w14:textId="3DF7D318" w:rsidR="00C95C89" w:rsidRPr="00522851" w:rsidRDefault="00C95C89" w:rsidP="00C95C89">
      <w:pPr>
        <w:rPr>
          <w:rFonts w:ascii="Times New Roman" w:hAnsi="Times New Roman" w:cs="Times New Roman"/>
          <w:sz w:val="24"/>
          <w:szCs w:val="24"/>
        </w:rPr>
      </w:pPr>
    </w:p>
    <w:sectPr w:rsidR="00C95C89" w:rsidRPr="00522851" w:rsidSect="003109FA">
      <w:headerReference w:type="default" r:id="rId8"/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A94FE" w14:textId="77777777" w:rsidR="000477AB" w:rsidRDefault="000477AB" w:rsidP="00490B07">
      <w:pPr>
        <w:spacing w:after="0" w:line="240" w:lineRule="auto"/>
      </w:pPr>
      <w:r>
        <w:separator/>
      </w:r>
    </w:p>
  </w:endnote>
  <w:endnote w:type="continuationSeparator" w:id="0">
    <w:p w14:paraId="319ECC09" w14:textId="77777777" w:rsidR="000477AB" w:rsidRDefault="000477AB" w:rsidP="0049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EE4EE" w14:textId="77777777" w:rsidR="000477AB" w:rsidRDefault="000477AB" w:rsidP="00490B07">
      <w:pPr>
        <w:spacing w:after="0" w:line="240" w:lineRule="auto"/>
      </w:pPr>
      <w:r>
        <w:separator/>
      </w:r>
    </w:p>
  </w:footnote>
  <w:footnote w:type="continuationSeparator" w:id="0">
    <w:p w14:paraId="1A0258D2" w14:textId="77777777" w:rsidR="000477AB" w:rsidRDefault="000477AB" w:rsidP="00490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409AC" w14:textId="2B903765" w:rsidR="000246C5" w:rsidRPr="00264D0A" w:rsidRDefault="00F0306B" w:rsidP="000246C5">
    <w:pPr>
      <w:pStyle w:val="Header"/>
      <w:jc w:val="center"/>
      <w:rPr>
        <w:b/>
        <w:bCs/>
        <w:color w:val="2F5496" w:themeColor="accent5" w:themeShade="BF"/>
        <w:sz w:val="44"/>
        <w:szCs w:val="4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31837FF" wp14:editId="7328E3E9">
          <wp:simplePos x="0" y="0"/>
          <wp:positionH relativeFrom="column">
            <wp:posOffset>5553075</wp:posOffset>
          </wp:positionH>
          <wp:positionV relativeFrom="paragraph">
            <wp:posOffset>85725</wp:posOffset>
          </wp:positionV>
          <wp:extent cx="723900" cy="777240"/>
          <wp:effectExtent l="0" t="0" r="0" b="3810"/>
          <wp:wrapTight wrapText="bothSides">
            <wp:wrapPolygon edited="0">
              <wp:start x="0" y="0"/>
              <wp:lineTo x="0" y="21176"/>
              <wp:lineTo x="21032" y="21176"/>
              <wp:lineTo x="21032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46C5" w:rsidRPr="000246C5">
      <w:rPr>
        <w:rFonts w:ascii="Arial Narrow" w:hAnsi="Arial Narrow" w:cs="Arial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02BC5D48" wp14:editId="0F533B8C">
          <wp:simplePos x="0" y="0"/>
          <wp:positionH relativeFrom="column">
            <wp:posOffset>-342900</wp:posOffset>
          </wp:positionH>
          <wp:positionV relativeFrom="paragraph">
            <wp:posOffset>152400</wp:posOffset>
          </wp:positionV>
          <wp:extent cx="581025" cy="542925"/>
          <wp:effectExtent l="0" t="0" r="9525" b="9525"/>
          <wp:wrapNone/>
          <wp:docPr id="19" name="Picture 19" descr="C:\Users\Stephanie Morgan\Pictures\25663dd0fbbc53d5-brv_log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Stephanie Morgan\Pictures\25663dd0fbbc53d5-brv_logo (2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2F5496" w:themeColor="accent5" w:themeShade="BF"/>
        <w:sz w:val="44"/>
        <w:szCs w:val="44"/>
      </w:rPr>
      <w:t xml:space="preserve">    </w:t>
    </w:r>
    <w:r w:rsidR="00490B07">
      <w:rPr>
        <w:b/>
        <w:color w:val="2F5496" w:themeColor="accent5" w:themeShade="BF"/>
        <w:sz w:val="44"/>
        <w:szCs w:val="44"/>
      </w:rPr>
      <w:t>BLUE</w:t>
    </w:r>
    <w:r w:rsidR="000246C5">
      <w:rPr>
        <w:b/>
        <w:color w:val="2F5496" w:themeColor="accent5" w:themeShade="BF"/>
        <w:sz w:val="44"/>
        <w:szCs w:val="44"/>
      </w:rPr>
      <w:t xml:space="preserve"> RIVER VALLEY SCHOOL CORPORATION</w:t>
    </w:r>
    <w:r w:rsidR="000246C5">
      <w:rPr>
        <w:rFonts w:ascii="Calibri Light" w:hAnsi="Calibri Light" w:cs="Calibri Light"/>
        <w:color w:val="2F5496" w:themeColor="accent5" w:themeShade="BF"/>
        <w:sz w:val="28"/>
        <w:szCs w:val="28"/>
      </w:rPr>
      <w:t xml:space="preserve">              </w:t>
    </w:r>
    <w:r w:rsidR="000246C5" w:rsidRPr="003B31DA">
      <w:rPr>
        <w:rFonts w:ascii="Calibri Light" w:hAnsi="Calibri Light" w:cs="Calibri Light"/>
        <w:color w:val="2F5496" w:themeColor="accent5" w:themeShade="BF"/>
        <w:sz w:val="28"/>
        <w:szCs w:val="28"/>
      </w:rPr>
      <w:t xml:space="preserve"> </w:t>
    </w:r>
    <w:r w:rsidR="000246C5" w:rsidRPr="00264D0A">
      <w:rPr>
        <w:rFonts w:ascii="Calibri Light" w:hAnsi="Calibri Light" w:cs="Calibri Light"/>
        <w:b/>
        <w:bCs/>
        <w:color w:val="2F5496" w:themeColor="accent5" w:themeShade="BF"/>
        <w:sz w:val="28"/>
        <w:szCs w:val="28"/>
      </w:rPr>
      <w:t>3038 US HWY 36 East</w:t>
    </w:r>
    <w:r w:rsidR="00331FE6" w:rsidRPr="00264D0A">
      <w:rPr>
        <w:rFonts w:ascii="Calibri Light" w:hAnsi="Calibri Light" w:cs="Calibri Light"/>
        <w:b/>
        <w:bCs/>
        <w:color w:val="2F5496" w:themeColor="accent5" w:themeShade="BF"/>
        <w:sz w:val="28"/>
        <w:szCs w:val="28"/>
      </w:rPr>
      <w:t xml:space="preserve"> - </w:t>
    </w:r>
    <w:r w:rsidR="000246C5" w:rsidRPr="00264D0A">
      <w:rPr>
        <w:rFonts w:ascii="Calibri Light" w:hAnsi="Calibri Light" w:cs="Calibri Light"/>
        <w:b/>
        <w:bCs/>
        <w:color w:val="2F5496" w:themeColor="accent5" w:themeShade="BF"/>
        <w:sz w:val="28"/>
        <w:szCs w:val="28"/>
      </w:rPr>
      <w:t>New Castle</w:t>
    </w:r>
    <w:r w:rsidR="00331FE6" w:rsidRPr="00264D0A">
      <w:rPr>
        <w:rFonts w:ascii="Calibri Light" w:hAnsi="Calibri Light" w:cs="Calibri Light"/>
        <w:b/>
        <w:bCs/>
        <w:color w:val="2F5496" w:themeColor="accent5" w:themeShade="BF"/>
        <w:sz w:val="28"/>
        <w:szCs w:val="28"/>
      </w:rPr>
      <w:t xml:space="preserve"> – </w:t>
    </w:r>
    <w:r w:rsidR="000246C5" w:rsidRPr="00264D0A">
      <w:rPr>
        <w:rFonts w:ascii="Calibri Light" w:hAnsi="Calibri Light" w:cs="Calibri Light"/>
        <w:b/>
        <w:bCs/>
        <w:color w:val="2F5496" w:themeColor="accent5" w:themeShade="BF"/>
        <w:sz w:val="28"/>
        <w:szCs w:val="28"/>
      </w:rPr>
      <w:t>IN</w:t>
    </w:r>
    <w:r w:rsidR="00331FE6" w:rsidRPr="00264D0A">
      <w:rPr>
        <w:rFonts w:ascii="Calibri Light" w:hAnsi="Calibri Light" w:cs="Calibri Light"/>
        <w:b/>
        <w:bCs/>
        <w:color w:val="2F5496" w:themeColor="accent5" w:themeShade="BF"/>
        <w:sz w:val="28"/>
        <w:szCs w:val="28"/>
      </w:rPr>
      <w:t xml:space="preserve"> - </w:t>
    </w:r>
    <w:r w:rsidR="000246C5" w:rsidRPr="00264D0A">
      <w:rPr>
        <w:rFonts w:ascii="Calibri Light" w:hAnsi="Calibri Light" w:cs="Calibri Light"/>
        <w:b/>
        <w:bCs/>
        <w:color w:val="2F5496" w:themeColor="accent5" w:themeShade="BF"/>
        <w:sz w:val="28"/>
        <w:szCs w:val="28"/>
      </w:rPr>
      <w:t xml:space="preserve">47362 </w:t>
    </w:r>
    <w:r w:rsidR="00E1082D" w:rsidRPr="00264D0A">
      <w:rPr>
        <w:rFonts w:ascii="Calibri Light" w:hAnsi="Calibri Light" w:cs="Calibri Light"/>
        <w:b/>
        <w:bCs/>
        <w:color w:val="2F5496" w:themeColor="accent5" w:themeShade="BF"/>
        <w:sz w:val="28"/>
        <w:szCs w:val="28"/>
      </w:rPr>
      <w:t xml:space="preserve">  </w:t>
    </w:r>
    <w:r w:rsidR="0065189C" w:rsidRPr="00264D0A">
      <w:rPr>
        <w:rFonts w:ascii="Calibri Light" w:hAnsi="Calibri Light" w:cs="Calibri Light"/>
        <w:b/>
        <w:bCs/>
        <w:color w:val="2F5496" w:themeColor="accent5" w:themeShade="BF"/>
        <w:sz w:val="28"/>
        <w:szCs w:val="28"/>
      </w:rPr>
      <w:t xml:space="preserve">                         </w:t>
    </w:r>
    <w:r w:rsidR="00AD118A" w:rsidRPr="00264D0A">
      <w:rPr>
        <w:rFonts w:ascii="Calibri Light" w:hAnsi="Calibri Light" w:cs="Calibri Light"/>
        <w:b/>
        <w:bCs/>
        <w:color w:val="2F5496" w:themeColor="accent5" w:themeShade="BF"/>
        <w:sz w:val="28"/>
        <w:szCs w:val="28"/>
      </w:rPr>
      <w:t xml:space="preserve">                  </w:t>
    </w:r>
    <w:r w:rsidR="00E1082D" w:rsidRPr="00264D0A">
      <w:rPr>
        <w:rFonts w:ascii="Calibri Light" w:hAnsi="Calibri Light" w:cs="Calibri Light"/>
        <w:b/>
        <w:bCs/>
        <w:color w:val="2F5496" w:themeColor="accent5" w:themeShade="BF"/>
        <w:sz w:val="28"/>
        <w:szCs w:val="28"/>
      </w:rPr>
      <w:t xml:space="preserve">     </w:t>
    </w:r>
    <w:r w:rsidR="0065189C" w:rsidRPr="00264D0A">
      <w:rPr>
        <w:rFonts w:ascii="Calibri Light" w:hAnsi="Calibri Light" w:cs="Calibri Light"/>
        <w:b/>
        <w:bCs/>
        <w:noProof/>
        <w:color w:val="2F5496" w:themeColor="accent5" w:themeShade="BF"/>
        <w:sz w:val="28"/>
        <w:szCs w:val="28"/>
      </w:rPr>
      <w:t xml:space="preserve"> </w:t>
    </w:r>
    <w:r w:rsidR="00AD118A" w:rsidRPr="00264D0A">
      <w:rPr>
        <w:rFonts w:ascii="Calibri Light" w:hAnsi="Calibri Light" w:cs="Calibri Light"/>
        <w:b/>
        <w:bCs/>
        <w:noProof/>
        <w:color w:val="2F5496" w:themeColor="accent5" w:themeShade="BF"/>
        <w:sz w:val="28"/>
        <w:szCs w:val="28"/>
      </w:rPr>
      <w:t xml:space="preserve">                   </w:t>
    </w:r>
    <w:r w:rsidR="0065189C" w:rsidRPr="00264D0A">
      <w:rPr>
        <w:rFonts w:ascii="Calibri Light" w:hAnsi="Calibri Light" w:cs="Calibri Light"/>
        <w:b/>
        <w:bCs/>
        <w:noProof/>
        <w:color w:val="2F5496" w:themeColor="accent5" w:themeShade="BF"/>
        <w:sz w:val="28"/>
        <w:szCs w:val="28"/>
      </w:rPr>
      <w:t xml:space="preserve">                      </w:t>
    </w:r>
    <w:r w:rsidR="0065189C" w:rsidRPr="00264D0A">
      <w:rPr>
        <w:rFonts w:ascii="Calibri Light" w:hAnsi="Calibri Light" w:cs="Calibri Light"/>
        <w:b/>
        <w:bCs/>
        <w:color w:val="2F5496" w:themeColor="accent5" w:themeShade="BF"/>
        <w:sz w:val="28"/>
        <w:szCs w:val="28"/>
      </w:rPr>
      <w:t xml:space="preserve">                               </w:t>
    </w:r>
    <w:r w:rsidR="00E1082D" w:rsidRPr="00264D0A">
      <w:rPr>
        <w:rFonts w:ascii="Calibri Light" w:hAnsi="Calibri Light" w:cs="Calibri Light"/>
        <w:b/>
        <w:bCs/>
        <w:color w:val="2F5496" w:themeColor="accent5" w:themeShade="BF"/>
        <w:sz w:val="28"/>
        <w:szCs w:val="28"/>
      </w:rPr>
      <w:t xml:space="preserve">     </w:t>
    </w:r>
    <w:r w:rsidR="0065189C" w:rsidRPr="00264D0A">
      <w:rPr>
        <w:rFonts w:ascii="Calibri Light" w:hAnsi="Calibri Light" w:cs="Calibri Light"/>
        <w:b/>
        <w:bCs/>
        <w:noProof/>
        <w:color w:val="2F5496" w:themeColor="accent5" w:themeShade="BF"/>
        <w:sz w:val="28"/>
        <w:szCs w:val="28"/>
      </w:rPr>
      <w:t xml:space="preserve">              </w:t>
    </w:r>
    <w:r w:rsidR="00E1082D" w:rsidRPr="00264D0A">
      <w:rPr>
        <w:rFonts w:ascii="Calibri Light" w:hAnsi="Calibri Light" w:cs="Calibri Light"/>
        <w:b/>
        <w:bCs/>
        <w:color w:val="2F5496" w:themeColor="accent5" w:themeShade="BF"/>
        <w:sz w:val="28"/>
        <w:szCs w:val="28"/>
      </w:rPr>
      <w:t xml:space="preserve">       </w:t>
    </w:r>
    <w:r w:rsidR="0065189C" w:rsidRPr="00264D0A">
      <w:rPr>
        <w:rFonts w:ascii="Calibri Light" w:hAnsi="Calibri Light" w:cs="Calibri Light"/>
        <w:b/>
        <w:bCs/>
        <w:color w:val="2F5496" w:themeColor="accent5" w:themeShade="BF"/>
        <w:sz w:val="28"/>
        <w:szCs w:val="28"/>
      </w:rPr>
      <w:t xml:space="preserve">                     </w:t>
    </w:r>
    <w:r w:rsidR="00E1082D" w:rsidRPr="00264D0A">
      <w:rPr>
        <w:rFonts w:ascii="Calibri Light" w:hAnsi="Calibri Light" w:cs="Calibri Light"/>
        <w:b/>
        <w:bCs/>
        <w:color w:val="2F5496" w:themeColor="accent5" w:themeShade="BF"/>
        <w:sz w:val="28"/>
        <w:szCs w:val="28"/>
      </w:rPr>
      <w:t xml:space="preserve">   </w:t>
    </w:r>
    <w:r w:rsidR="0065189C" w:rsidRPr="00264D0A">
      <w:rPr>
        <w:rFonts w:ascii="Calibri Light" w:hAnsi="Calibri Light" w:cs="Calibri Light"/>
        <w:b/>
        <w:bCs/>
        <w:color w:val="2F5496" w:themeColor="accent5" w:themeShade="BF"/>
        <w:sz w:val="28"/>
        <w:szCs w:val="28"/>
      </w:rPr>
      <w:t xml:space="preserve">                           </w:t>
    </w:r>
    <w:r w:rsidR="00E1082D" w:rsidRPr="00264D0A">
      <w:rPr>
        <w:rFonts w:ascii="Calibri Light" w:hAnsi="Calibri Light" w:cs="Calibri Light"/>
        <w:b/>
        <w:bCs/>
        <w:color w:val="2F5496" w:themeColor="accent5" w:themeShade="BF"/>
        <w:sz w:val="28"/>
        <w:szCs w:val="28"/>
      </w:rPr>
      <w:t xml:space="preserve">                                  </w:t>
    </w:r>
  </w:p>
  <w:p w14:paraId="3933FF79" w14:textId="3057D864" w:rsidR="000246C5" w:rsidRPr="00264D0A" w:rsidRDefault="000246C5" w:rsidP="00331FE6">
    <w:pPr>
      <w:pStyle w:val="Header"/>
      <w:tabs>
        <w:tab w:val="left" w:pos="8295"/>
      </w:tabs>
      <w:jc w:val="center"/>
      <w:rPr>
        <w:rFonts w:ascii="Calibri Light" w:hAnsi="Calibri Light" w:cs="Calibri Light"/>
        <w:b/>
        <w:bCs/>
        <w:color w:val="2F5496" w:themeColor="accent5" w:themeShade="BF"/>
        <w:sz w:val="28"/>
        <w:szCs w:val="28"/>
      </w:rPr>
    </w:pPr>
    <w:r w:rsidRPr="00264D0A">
      <w:rPr>
        <w:rFonts w:ascii="Calibri Light" w:hAnsi="Calibri Light" w:cs="Calibri Light"/>
        <w:b/>
        <w:bCs/>
        <w:color w:val="2F5496" w:themeColor="accent5" w:themeShade="BF"/>
        <w:sz w:val="28"/>
        <w:szCs w:val="28"/>
      </w:rPr>
      <w:t>765-836-4816</w:t>
    </w:r>
    <w:r w:rsidR="00331FE6" w:rsidRPr="00264D0A">
      <w:rPr>
        <w:rFonts w:ascii="Calibri Light" w:hAnsi="Calibri Light" w:cs="Calibri Light"/>
        <w:b/>
        <w:bCs/>
        <w:color w:val="2F5496" w:themeColor="accent5" w:themeShade="BF"/>
        <w:sz w:val="28"/>
        <w:szCs w:val="28"/>
      </w:rPr>
      <w:t>-</w:t>
    </w:r>
    <w:r w:rsidRPr="00264D0A">
      <w:rPr>
        <w:rFonts w:ascii="Calibri Light" w:hAnsi="Calibri Light" w:cs="Calibri Light"/>
        <w:b/>
        <w:bCs/>
        <w:color w:val="2F5496" w:themeColor="accent5" w:themeShade="BF"/>
        <w:sz w:val="28"/>
        <w:szCs w:val="28"/>
      </w:rPr>
      <w:t>Phone</w:t>
    </w:r>
    <w:r w:rsidR="005C5E0F" w:rsidRPr="00264D0A">
      <w:rPr>
        <w:rFonts w:ascii="Calibri Light" w:hAnsi="Calibri Light" w:cs="Calibri Light"/>
        <w:b/>
        <w:bCs/>
        <w:color w:val="2F5496" w:themeColor="accent5" w:themeShade="BF"/>
        <w:sz w:val="28"/>
        <w:szCs w:val="28"/>
      </w:rPr>
      <w:t xml:space="preserve">            </w:t>
    </w:r>
    <w:r w:rsidRPr="00264D0A">
      <w:rPr>
        <w:rFonts w:ascii="Calibri Light" w:hAnsi="Calibri Light" w:cs="Calibri Light"/>
        <w:b/>
        <w:bCs/>
        <w:color w:val="2F5496" w:themeColor="accent5" w:themeShade="BF"/>
        <w:sz w:val="28"/>
        <w:szCs w:val="28"/>
      </w:rPr>
      <w:t xml:space="preserve">         765-836-4817</w:t>
    </w:r>
    <w:r w:rsidR="00331FE6" w:rsidRPr="00264D0A">
      <w:rPr>
        <w:rFonts w:ascii="Calibri Light" w:hAnsi="Calibri Light" w:cs="Calibri Light"/>
        <w:b/>
        <w:bCs/>
        <w:color w:val="2F5496" w:themeColor="accent5" w:themeShade="BF"/>
        <w:sz w:val="28"/>
        <w:szCs w:val="28"/>
      </w:rPr>
      <w:t>-</w:t>
    </w:r>
    <w:r w:rsidRPr="00264D0A">
      <w:rPr>
        <w:rFonts w:ascii="Calibri Light" w:hAnsi="Calibri Light" w:cs="Calibri Light"/>
        <w:b/>
        <w:bCs/>
        <w:color w:val="2F5496" w:themeColor="accent5" w:themeShade="BF"/>
        <w:sz w:val="28"/>
        <w:szCs w:val="28"/>
      </w:rPr>
      <w:t>FAX</w:t>
    </w:r>
  </w:p>
  <w:p w14:paraId="1ADCA5B1" w14:textId="77777777" w:rsidR="003B31DA" w:rsidRPr="003B31DA" w:rsidRDefault="003B31DA" w:rsidP="003B31DA">
    <w:pPr>
      <w:pStyle w:val="NoSpacing"/>
    </w:pPr>
  </w:p>
  <w:p w14:paraId="7CBF676C" w14:textId="58008385" w:rsidR="00331FE6" w:rsidRPr="00490B07" w:rsidRDefault="00331FE6" w:rsidP="00331FE6">
    <w:pPr>
      <w:pStyle w:val="NoSpacing"/>
      <w:jc w:val="center"/>
      <w:rPr>
        <w:rFonts w:ascii="Calibri Light" w:hAnsi="Calibri Light" w:cs="Calibri Light"/>
        <w:color w:val="2F5496" w:themeColor="accent5" w:themeShade="BF"/>
        <w:sz w:val="24"/>
        <w:szCs w:val="24"/>
      </w:rPr>
    </w:pPr>
    <w:r>
      <w:rPr>
        <w:rFonts w:ascii="Calibri Light" w:hAnsi="Calibri Light" w:cs="Calibri Light"/>
        <w:noProof/>
        <w:color w:val="2F5496" w:themeColor="accent5" w:themeShade="BF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C25B43" wp14:editId="7032F492">
              <wp:simplePos x="0" y="0"/>
              <wp:positionH relativeFrom="column">
                <wp:posOffset>447675</wp:posOffset>
              </wp:positionH>
              <wp:positionV relativeFrom="paragraph">
                <wp:posOffset>126999</wp:posOffset>
              </wp:positionV>
              <wp:extent cx="4810125" cy="3175"/>
              <wp:effectExtent l="0" t="19050" r="28575" b="3492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10125" cy="3175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8551D64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10pt" to="41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" strokecolor="#2e74b5 [2404]" strokeweight="3pt">
              <v:stroke joinstyle="miter"/>
            </v:line>
          </w:pict>
        </mc:Fallback>
      </mc:AlternateContent>
    </w:r>
  </w:p>
  <w:p w14:paraId="5A1C883D" w14:textId="77777777" w:rsidR="00490B07" w:rsidRPr="00490B07" w:rsidRDefault="00490B07" w:rsidP="003B31DA">
    <w:pPr>
      <w:pStyle w:val="NoSpacing"/>
      <w:rPr>
        <w:rFonts w:ascii="Calibri Light" w:hAnsi="Calibri Light" w:cs="Calibri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11568"/>
    <w:multiLevelType w:val="hybridMultilevel"/>
    <w:tmpl w:val="1FBCBC54"/>
    <w:lvl w:ilvl="0" w:tplc="2AC07E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A13C56"/>
    <w:multiLevelType w:val="hybridMultilevel"/>
    <w:tmpl w:val="32928F00"/>
    <w:lvl w:ilvl="0" w:tplc="F230C2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1438B"/>
    <w:multiLevelType w:val="multilevel"/>
    <w:tmpl w:val="F49A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574EE9"/>
    <w:multiLevelType w:val="multilevel"/>
    <w:tmpl w:val="E6FC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8F14E5"/>
    <w:multiLevelType w:val="hybridMultilevel"/>
    <w:tmpl w:val="EE44408E"/>
    <w:lvl w:ilvl="0" w:tplc="B91E410C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FF84E20"/>
    <w:multiLevelType w:val="multilevel"/>
    <w:tmpl w:val="CF18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07"/>
    <w:rsid w:val="000050C2"/>
    <w:rsid w:val="000246C5"/>
    <w:rsid w:val="0003209C"/>
    <w:rsid w:val="000477AB"/>
    <w:rsid w:val="00055421"/>
    <w:rsid w:val="000D1DDB"/>
    <w:rsid w:val="001923B0"/>
    <w:rsid w:val="001D6D52"/>
    <w:rsid w:val="001E0F58"/>
    <w:rsid w:val="0020323E"/>
    <w:rsid w:val="0020657C"/>
    <w:rsid w:val="00250BEF"/>
    <w:rsid w:val="00264D0A"/>
    <w:rsid w:val="002D3694"/>
    <w:rsid w:val="003109FA"/>
    <w:rsid w:val="00331FE6"/>
    <w:rsid w:val="003B31DA"/>
    <w:rsid w:val="003D7D9C"/>
    <w:rsid w:val="004506B5"/>
    <w:rsid w:val="00451BC3"/>
    <w:rsid w:val="00465101"/>
    <w:rsid w:val="00490B07"/>
    <w:rsid w:val="004F7EA4"/>
    <w:rsid w:val="00522851"/>
    <w:rsid w:val="00575237"/>
    <w:rsid w:val="005C5E0F"/>
    <w:rsid w:val="0065189C"/>
    <w:rsid w:val="00667342"/>
    <w:rsid w:val="006A4B66"/>
    <w:rsid w:val="006C2F18"/>
    <w:rsid w:val="006D14EF"/>
    <w:rsid w:val="00721B02"/>
    <w:rsid w:val="0076651E"/>
    <w:rsid w:val="00807DC6"/>
    <w:rsid w:val="00817067"/>
    <w:rsid w:val="00886702"/>
    <w:rsid w:val="00887826"/>
    <w:rsid w:val="009001DF"/>
    <w:rsid w:val="009364B6"/>
    <w:rsid w:val="009C4323"/>
    <w:rsid w:val="00AC4B25"/>
    <w:rsid w:val="00AD118A"/>
    <w:rsid w:val="00B22B82"/>
    <w:rsid w:val="00BB428E"/>
    <w:rsid w:val="00C00FEC"/>
    <w:rsid w:val="00C82B3E"/>
    <w:rsid w:val="00C92D5A"/>
    <w:rsid w:val="00C95C89"/>
    <w:rsid w:val="00CB6908"/>
    <w:rsid w:val="00CE5596"/>
    <w:rsid w:val="00D700D1"/>
    <w:rsid w:val="00D7019A"/>
    <w:rsid w:val="00DC32DF"/>
    <w:rsid w:val="00DE0ABC"/>
    <w:rsid w:val="00DE6F8F"/>
    <w:rsid w:val="00E1082D"/>
    <w:rsid w:val="00E64D5C"/>
    <w:rsid w:val="00E9671D"/>
    <w:rsid w:val="00EA51D7"/>
    <w:rsid w:val="00EC6C5D"/>
    <w:rsid w:val="00F0306B"/>
    <w:rsid w:val="00F11949"/>
    <w:rsid w:val="00F33E2A"/>
    <w:rsid w:val="00FB2587"/>
    <w:rsid w:val="00FB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57B40"/>
  <w15:chartTrackingRefBased/>
  <w15:docId w15:val="{2647F98D-916C-4343-806B-027B6ECC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B07"/>
  </w:style>
  <w:style w:type="paragraph" w:styleId="Footer">
    <w:name w:val="footer"/>
    <w:basedOn w:val="Normal"/>
    <w:link w:val="FooterChar"/>
    <w:uiPriority w:val="99"/>
    <w:unhideWhenUsed/>
    <w:rsid w:val="00490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B07"/>
  </w:style>
  <w:style w:type="paragraph" w:styleId="NoSpacing">
    <w:name w:val="No Spacing"/>
    <w:uiPriority w:val="1"/>
    <w:qFormat/>
    <w:rsid w:val="00490B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09FA"/>
    <w:pPr>
      <w:ind w:left="720"/>
      <w:contextualSpacing/>
    </w:pPr>
  </w:style>
  <w:style w:type="table" w:styleId="TableGrid">
    <w:name w:val="Table Grid"/>
    <w:basedOn w:val="TableNormal"/>
    <w:uiPriority w:val="39"/>
    <w:rsid w:val="00310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v.k12.i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Morgan</dc:creator>
  <cp:keywords/>
  <dc:description/>
  <cp:lastModifiedBy>Stephanie Morgan</cp:lastModifiedBy>
  <cp:revision>2</cp:revision>
  <cp:lastPrinted>2022-07-18T13:25:00Z</cp:lastPrinted>
  <dcterms:created xsi:type="dcterms:W3CDTF">2022-07-18T14:05:00Z</dcterms:created>
  <dcterms:modified xsi:type="dcterms:W3CDTF">2022-07-18T14:05:00Z</dcterms:modified>
</cp:coreProperties>
</file>