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653BB" w14:textId="77777777" w:rsidR="00AE0CD4" w:rsidRDefault="00AE0CD4">
      <w:pPr>
        <w:ind w:firstLine="720"/>
      </w:pPr>
    </w:p>
    <w:p w14:paraId="4A570294" w14:textId="77777777" w:rsidR="00AE0CD4" w:rsidRDefault="00AE0CD4">
      <w:pPr>
        <w:jc w:val="center"/>
      </w:pPr>
    </w:p>
    <w:p w14:paraId="070AB2D9" w14:textId="77777777" w:rsidR="00AE0CD4" w:rsidRDefault="00AE0CD4">
      <w:pPr>
        <w:jc w:val="center"/>
      </w:pPr>
    </w:p>
    <w:p w14:paraId="407BE275" w14:textId="77777777" w:rsidR="00AE0CD4" w:rsidRDefault="00AE0CD4">
      <w:pPr>
        <w:ind w:left="720"/>
        <w:jc w:val="both"/>
      </w:pPr>
      <w:r>
        <w:rPr>
          <w:b/>
          <w:bCs/>
          <w:u w:val="single"/>
        </w:rPr>
        <w:t>School Health Questionnaire/Emergency Information Card</w:t>
      </w:r>
    </w:p>
    <w:p w14:paraId="6BAB821C" w14:textId="77777777" w:rsidR="00AE0CD4" w:rsidRDefault="00AE0CD4">
      <w:pPr>
        <w:jc w:val="both"/>
      </w:pPr>
    </w:p>
    <w:p w14:paraId="2DAB63AF" w14:textId="77777777" w:rsidR="00AE0CD4" w:rsidRDefault="00AE0CD4">
      <w:pPr>
        <w:ind w:left="720"/>
        <w:jc w:val="both"/>
      </w:pPr>
      <w:r>
        <w:t>A health questionnaire and an Emergency Information Card is provided to parents annually in order to update the health record and provide routine information about how to proceed in the event of serious illness or injury.  Parents are asked to include the names of at least two relatives or friends who may be contacted to transport an ill or injured child home when they cannot be contacted by school personnel.  Parents or students with chronic health problems will be asked to complete an Individualized Emergency Plan.  This plan is used to formulate a plan of care should the need arise because of a specific health problem and to conduct in-service education for the staff where needed.  A special notebook is used for the alphabetical filing of the “Individualized Emergency Plan for Students with Special Needs.”</w:t>
      </w:r>
    </w:p>
    <w:p w14:paraId="231BFFA0" w14:textId="77777777" w:rsidR="00AE0CD4" w:rsidRDefault="00AE0CD4">
      <w:pPr>
        <w:jc w:val="both"/>
        <w:rPr>
          <w:sz w:val="28"/>
          <w:szCs w:val="28"/>
        </w:rPr>
      </w:pPr>
    </w:p>
    <w:p w14:paraId="042A68CE" w14:textId="77777777" w:rsidR="00AE0CD4" w:rsidRDefault="00AE0CD4">
      <w:pPr>
        <w:jc w:val="both"/>
        <w:rPr>
          <w:sz w:val="28"/>
          <w:szCs w:val="28"/>
        </w:rPr>
      </w:pPr>
    </w:p>
    <w:p w14:paraId="6A036BD8" w14:textId="77777777" w:rsidR="00AE0CD4" w:rsidRDefault="00AE0CD4">
      <w:pPr>
        <w:jc w:val="both"/>
        <w:rPr>
          <w:sz w:val="28"/>
          <w:szCs w:val="28"/>
        </w:rPr>
      </w:pPr>
    </w:p>
    <w:p w14:paraId="204D2279" w14:textId="77777777" w:rsidR="00AE0CD4" w:rsidRDefault="00AE0CD4">
      <w:pPr>
        <w:jc w:val="both"/>
        <w:rPr>
          <w:sz w:val="28"/>
          <w:szCs w:val="28"/>
        </w:rPr>
      </w:pPr>
    </w:p>
    <w:p w14:paraId="4A30501A" w14:textId="77777777" w:rsidR="00AE0CD4" w:rsidRDefault="00AE0CD4">
      <w:pPr>
        <w:jc w:val="both"/>
        <w:rPr>
          <w:sz w:val="28"/>
          <w:szCs w:val="28"/>
        </w:rPr>
      </w:pPr>
    </w:p>
    <w:p w14:paraId="3A7DCE9C" w14:textId="77777777" w:rsidR="00AE0CD4" w:rsidRDefault="00AE0CD4">
      <w:pPr>
        <w:jc w:val="both"/>
        <w:rPr>
          <w:sz w:val="28"/>
          <w:szCs w:val="28"/>
        </w:rPr>
      </w:pPr>
    </w:p>
    <w:p w14:paraId="076C165C" w14:textId="77777777" w:rsidR="00AE0CD4" w:rsidRDefault="00AE0CD4">
      <w:pPr>
        <w:jc w:val="both"/>
        <w:rPr>
          <w:sz w:val="28"/>
          <w:szCs w:val="28"/>
        </w:rPr>
      </w:pPr>
    </w:p>
    <w:p w14:paraId="58A2792C" w14:textId="77777777" w:rsidR="00AE0CD4" w:rsidRDefault="00AE0CD4">
      <w:pPr>
        <w:jc w:val="both"/>
        <w:rPr>
          <w:sz w:val="28"/>
          <w:szCs w:val="28"/>
        </w:rPr>
      </w:pPr>
    </w:p>
    <w:p w14:paraId="6C0F7E33" w14:textId="77777777" w:rsidR="00AE0CD4" w:rsidRDefault="00AE0CD4">
      <w:pPr>
        <w:jc w:val="both"/>
        <w:rPr>
          <w:sz w:val="28"/>
          <w:szCs w:val="28"/>
        </w:rPr>
      </w:pPr>
    </w:p>
    <w:p w14:paraId="296955FA" w14:textId="77777777" w:rsidR="00AE0CD4" w:rsidRDefault="00AE0CD4">
      <w:pPr>
        <w:jc w:val="both"/>
        <w:rPr>
          <w:sz w:val="28"/>
          <w:szCs w:val="28"/>
        </w:rPr>
      </w:pPr>
    </w:p>
    <w:p w14:paraId="49141D94" w14:textId="77777777" w:rsidR="00AE0CD4" w:rsidRDefault="00AE0CD4">
      <w:pPr>
        <w:jc w:val="both"/>
        <w:rPr>
          <w:sz w:val="28"/>
          <w:szCs w:val="28"/>
        </w:rPr>
      </w:pPr>
    </w:p>
    <w:p w14:paraId="23BF94BA" w14:textId="77777777" w:rsidR="00AE0CD4" w:rsidRDefault="00AE0CD4">
      <w:pPr>
        <w:jc w:val="both"/>
        <w:rPr>
          <w:sz w:val="28"/>
          <w:szCs w:val="28"/>
        </w:rPr>
      </w:pPr>
    </w:p>
    <w:p w14:paraId="07B974DF" w14:textId="77777777" w:rsidR="00AE0CD4" w:rsidRDefault="00AE0CD4">
      <w:pPr>
        <w:jc w:val="both"/>
        <w:rPr>
          <w:sz w:val="28"/>
          <w:szCs w:val="28"/>
        </w:rPr>
      </w:pPr>
    </w:p>
    <w:p w14:paraId="70C5458F" w14:textId="77777777" w:rsidR="00AE0CD4" w:rsidRDefault="00AE0CD4">
      <w:pPr>
        <w:jc w:val="both"/>
        <w:rPr>
          <w:sz w:val="28"/>
          <w:szCs w:val="28"/>
        </w:rPr>
      </w:pPr>
    </w:p>
    <w:p w14:paraId="5B0A61C7" w14:textId="77777777" w:rsidR="00AE0CD4" w:rsidRDefault="00AE0CD4">
      <w:pPr>
        <w:jc w:val="both"/>
        <w:rPr>
          <w:sz w:val="28"/>
          <w:szCs w:val="28"/>
        </w:rPr>
      </w:pPr>
    </w:p>
    <w:p w14:paraId="3855FF9C" w14:textId="77777777" w:rsidR="00AE0CD4" w:rsidRDefault="00AE0CD4">
      <w:pPr>
        <w:tabs>
          <w:tab w:val="left" w:pos="-1440"/>
        </w:tabs>
        <w:ind w:left="2160" w:hanging="2160"/>
        <w:jc w:val="both"/>
        <w:rPr>
          <w:sz w:val="20"/>
          <w:szCs w:val="20"/>
        </w:rPr>
      </w:pPr>
      <w:r>
        <w:rPr>
          <w:sz w:val="20"/>
          <w:szCs w:val="20"/>
        </w:rPr>
        <w:t>Proposed:</w:t>
      </w:r>
      <w:r>
        <w:rPr>
          <w:sz w:val="20"/>
          <w:szCs w:val="20"/>
        </w:rPr>
        <w:tab/>
      </w:r>
      <w:r>
        <w:rPr>
          <w:sz w:val="20"/>
          <w:szCs w:val="20"/>
        </w:rPr>
        <w:tab/>
        <w:t>15 April 1982</w:t>
      </w:r>
    </w:p>
    <w:p w14:paraId="563BE83A" w14:textId="77777777" w:rsidR="00AE0CD4" w:rsidRDefault="00AE0CD4">
      <w:pPr>
        <w:tabs>
          <w:tab w:val="left" w:pos="-1440"/>
        </w:tabs>
        <w:ind w:left="2160" w:hanging="2160"/>
        <w:jc w:val="both"/>
        <w:rPr>
          <w:sz w:val="20"/>
          <w:szCs w:val="20"/>
        </w:rPr>
      </w:pPr>
      <w:r>
        <w:rPr>
          <w:sz w:val="20"/>
          <w:szCs w:val="20"/>
        </w:rPr>
        <w:t>Adopted</w:t>
      </w:r>
      <w:r>
        <w:rPr>
          <w:sz w:val="20"/>
          <w:szCs w:val="20"/>
        </w:rPr>
        <w:tab/>
      </w:r>
      <w:r>
        <w:rPr>
          <w:sz w:val="20"/>
          <w:szCs w:val="20"/>
        </w:rPr>
        <w:tab/>
      </w:r>
      <w:r w:rsidR="00355351">
        <w:rPr>
          <w:sz w:val="20"/>
          <w:szCs w:val="20"/>
        </w:rPr>
        <w:tab/>
      </w:r>
      <w:r>
        <w:rPr>
          <w:sz w:val="20"/>
          <w:szCs w:val="20"/>
        </w:rPr>
        <w:t>12 August 1982</w:t>
      </w:r>
    </w:p>
    <w:p w14:paraId="5348C9C4" w14:textId="451AE222" w:rsidR="00AE0CD4" w:rsidRDefault="00AE0CD4">
      <w:pPr>
        <w:tabs>
          <w:tab w:val="left" w:pos="-1440"/>
        </w:tabs>
        <w:ind w:left="3600" w:hanging="3600"/>
        <w:jc w:val="both"/>
        <w:rPr>
          <w:sz w:val="20"/>
          <w:szCs w:val="20"/>
        </w:rPr>
      </w:pPr>
      <w:r>
        <w:rPr>
          <w:sz w:val="20"/>
          <w:szCs w:val="20"/>
        </w:rPr>
        <w:t>Revision Proposal:</w:t>
      </w:r>
      <w:r>
        <w:rPr>
          <w:sz w:val="20"/>
          <w:szCs w:val="20"/>
        </w:rPr>
        <w:tab/>
        <w:t>19 January 1989</w:t>
      </w:r>
      <w:r>
        <w:rPr>
          <w:sz w:val="20"/>
          <w:szCs w:val="20"/>
        </w:rPr>
        <w:tab/>
      </w:r>
    </w:p>
    <w:p w14:paraId="2A715619" w14:textId="336200E1" w:rsidR="00AE0CD4" w:rsidRDefault="00AE0CD4">
      <w:pPr>
        <w:tabs>
          <w:tab w:val="left" w:pos="-1440"/>
        </w:tabs>
        <w:ind w:left="2160" w:hanging="2160"/>
        <w:jc w:val="both"/>
      </w:pPr>
      <w:r>
        <w:rPr>
          <w:sz w:val="20"/>
          <w:szCs w:val="20"/>
        </w:rPr>
        <w:t>Adopted:</w:t>
      </w:r>
      <w:r>
        <w:rPr>
          <w:sz w:val="20"/>
          <w:szCs w:val="20"/>
        </w:rPr>
        <w:tab/>
      </w:r>
      <w:r>
        <w:rPr>
          <w:sz w:val="20"/>
          <w:szCs w:val="20"/>
        </w:rPr>
        <w:tab/>
      </w:r>
      <w:bookmarkStart w:id="0" w:name="_GoBack"/>
      <w:bookmarkEnd w:id="0"/>
      <w:r>
        <w:rPr>
          <w:sz w:val="20"/>
          <w:szCs w:val="20"/>
        </w:rPr>
        <w:t>9 February 1989</w:t>
      </w:r>
    </w:p>
    <w:p w14:paraId="5900B427" w14:textId="77777777" w:rsidR="00AE0CD4" w:rsidRDefault="00AE0CD4">
      <w:pPr>
        <w:tabs>
          <w:tab w:val="left" w:pos="-1440"/>
        </w:tabs>
        <w:ind w:left="2160" w:hanging="2160"/>
        <w:jc w:val="both"/>
      </w:pPr>
      <w:r>
        <w:rPr>
          <w:sz w:val="20"/>
          <w:szCs w:val="20"/>
        </w:rPr>
        <w:t>Revised:</w:t>
      </w:r>
      <w:r>
        <w:rPr>
          <w:sz w:val="20"/>
          <w:szCs w:val="20"/>
        </w:rPr>
        <w:tab/>
      </w:r>
      <w:r>
        <w:rPr>
          <w:sz w:val="20"/>
          <w:szCs w:val="20"/>
        </w:rPr>
        <w:tab/>
      </w:r>
      <w:r w:rsidR="00355351">
        <w:rPr>
          <w:sz w:val="20"/>
          <w:szCs w:val="20"/>
        </w:rPr>
        <w:tab/>
      </w:r>
      <w:r>
        <w:rPr>
          <w:sz w:val="20"/>
          <w:szCs w:val="20"/>
        </w:rPr>
        <w:t>28 August 2003</w:t>
      </w:r>
    </w:p>
    <w:sectPr w:rsidR="00AE0CD4" w:rsidSect="00AE0CD4">
      <w:headerReference w:type="default" r:id="rId6"/>
      <w:footerReference w:type="default" r:id="rId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6F8FA" w14:textId="77777777" w:rsidR="00355351" w:rsidRDefault="00355351" w:rsidP="00355351">
      <w:r>
        <w:separator/>
      </w:r>
    </w:p>
  </w:endnote>
  <w:endnote w:type="continuationSeparator" w:id="0">
    <w:p w14:paraId="0D31A057" w14:textId="77777777" w:rsidR="00355351" w:rsidRDefault="00355351" w:rsidP="0035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47A56" w14:textId="77777777" w:rsidR="00355351" w:rsidRDefault="003553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57A60082" w14:textId="77777777" w:rsidR="00355351" w:rsidRDefault="00355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C296B" w14:textId="77777777" w:rsidR="00355351" w:rsidRDefault="00355351" w:rsidP="00355351">
      <w:r>
        <w:separator/>
      </w:r>
    </w:p>
  </w:footnote>
  <w:footnote w:type="continuationSeparator" w:id="0">
    <w:p w14:paraId="754C701F" w14:textId="77777777" w:rsidR="00355351" w:rsidRDefault="00355351" w:rsidP="00355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A0B1" w14:textId="77777777" w:rsidR="00355351" w:rsidRDefault="00355351" w:rsidP="00355351">
    <w:pPr>
      <w:pBdr>
        <w:top w:val="single" w:sz="4" w:space="1" w:color="auto"/>
        <w:left w:val="single" w:sz="4" w:space="4" w:color="auto"/>
        <w:bottom w:val="single" w:sz="4" w:space="1" w:color="auto"/>
        <w:right w:val="single" w:sz="4" w:space="4" w:color="auto"/>
      </w:pBdr>
      <w:tabs>
        <w:tab w:val="center" w:pos="4680"/>
        <w:tab w:val="right" w:pos="9360"/>
      </w:tabs>
      <w:jc w:val="center"/>
      <w:rPr>
        <w:b/>
      </w:rPr>
    </w:pPr>
    <w:r>
      <w:rPr>
        <w:b/>
      </w:rPr>
      <w:t>WOODSTOCK PUBLIC SCHOOLS</w:t>
    </w:r>
  </w:p>
  <w:p w14:paraId="357265B1" w14:textId="77777777" w:rsidR="00355351" w:rsidRDefault="00355351" w:rsidP="00355351">
    <w:pPr>
      <w:pBdr>
        <w:top w:val="single" w:sz="4" w:space="1" w:color="auto"/>
        <w:left w:val="single" w:sz="4" w:space="4" w:color="auto"/>
        <w:bottom w:val="single" w:sz="4" w:space="1" w:color="auto"/>
        <w:right w:val="single" w:sz="4" w:space="4" w:color="auto"/>
      </w:pBdr>
      <w:tabs>
        <w:tab w:val="center" w:pos="4680"/>
        <w:tab w:val="right" w:pos="9360"/>
      </w:tabs>
      <w:jc w:val="center"/>
      <w:rPr>
        <w:b/>
      </w:rPr>
    </w:pPr>
    <w:r>
      <w:rPr>
        <w:b/>
      </w:rPr>
      <w:t>Woodstock, CT 06281</w:t>
    </w:r>
  </w:p>
  <w:p w14:paraId="00B40468" w14:textId="77777777" w:rsidR="00355351" w:rsidRDefault="00355351" w:rsidP="00355351">
    <w:pPr>
      <w:pBdr>
        <w:top w:val="single" w:sz="4" w:space="1" w:color="auto"/>
        <w:left w:val="single" w:sz="4" w:space="4" w:color="auto"/>
        <w:bottom w:val="single" w:sz="4" w:space="1" w:color="auto"/>
        <w:right w:val="single" w:sz="4" w:space="4" w:color="auto"/>
      </w:pBdr>
      <w:tabs>
        <w:tab w:val="center" w:pos="4680"/>
        <w:tab w:val="right" w:pos="9360"/>
      </w:tabs>
      <w:rPr>
        <w:b/>
      </w:rPr>
    </w:pPr>
    <w:r>
      <w:rPr>
        <w:b/>
      </w:rPr>
      <w:t>Series 5000</w:t>
    </w:r>
  </w:p>
  <w:p w14:paraId="1519B9BD" w14:textId="77777777" w:rsidR="00355351" w:rsidRPr="00355351" w:rsidRDefault="00355351" w:rsidP="00355351">
    <w:pPr>
      <w:pBdr>
        <w:top w:val="single" w:sz="4" w:space="1" w:color="auto"/>
        <w:left w:val="single" w:sz="4" w:space="4" w:color="auto"/>
        <w:bottom w:val="single" w:sz="4" w:space="1" w:color="auto"/>
        <w:right w:val="single" w:sz="4" w:space="4" w:color="auto"/>
      </w:pBdr>
      <w:tabs>
        <w:tab w:val="center" w:pos="4680"/>
        <w:tab w:val="right" w:pos="9360"/>
      </w:tabs>
      <w:rPr>
        <w:b/>
      </w:rPr>
    </w:pPr>
    <w:r>
      <w:rPr>
        <w:b/>
      </w:rPr>
      <w:t>Students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0CD4"/>
    <w:rsid w:val="00355351"/>
    <w:rsid w:val="00AE0CD4"/>
    <w:rsid w:val="00B37496"/>
    <w:rsid w:val="00E7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C13BA1"/>
  <w14:defaultImageDpi w14:val="0"/>
  <w15:docId w15:val="{E750FCB2-5362-4C0F-8815-66E65A3A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355351"/>
    <w:pPr>
      <w:tabs>
        <w:tab w:val="center" w:pos="4680"/>
        <w:tab w:val="right" w:pos="9360"/>
      </w:tabs>
    </w:pPr>
  </w:style>
  <w:style w:type="character" w:customStyle="1" w:styleId="HeaderChar">
    <w:name w:val="Header Char"/>
    <w:link w:val="Header"/>
    <w:uiPriority w:val="99"/>
    <w:rsid w:val="00355351"/>
    <w:rPr>
      <w:rFonts w:ascii="Times New Roman" w:hAnsi="Times New Roman" w:cs="Times New Roman"/>
      <w:sz w:val="24"/>
      <w:szCs w:val="24"/>
    </w:rPr>
  </w:style>
  <w:style w:type="paragraph" w:styleId="Footer">
    <w:name w:val="footer"/>
    <w:basedOn w:val="Normal"/>
    <w:link w:val="FooterChar"/>
    <w:uiPriority w:val="99"/>
    <w:unhideWhenUsed/>
    <w:rsid w:val="00355351"/>
    <w:pPr>
      <w:tabs>
        <w:tab w:val="center" w:pos="4680"/>
        <w:tab w:val="right" w:pos="9360"/>
      </w:tabs>
    </w:pPr>
  </w:style>
  <w:style w:type="character" w:customStyle="1" w:styleId="FooterChar">
    <w:name w:val="Footer Char"/>
    <w:link w:val="Footer"/>
    <w:uiPriority w:val="99"/>
    <w:rsid w:val="003553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2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Milanese</dc:creator>
  <cp:keywords/>
  <dc:description/>
  <cp:lastModifiedBy>Katrina Milanese</cp:lastModifiedBy>
  <cp:revision>4</cp:revision>
  <dcterms:created xsi:type="dcterms:W3CDTF">2019-01-07T15:07:00Z</dcterms:created>
  <dcterms:modified xsi:type="dcterms:W3CDTF">2022-02-10T17:51:00Z</dcterms:modified>
</cp:coreProperties>
</file>